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3D74B9" w:rsidRDefault="00893B7A" w:rsidP="003D74B9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4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 w:rsidRPr="003D74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3D74B9" w:rsidRDefault="00FD2A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3D74B9" w:rsidRDefault="00FD2A30" w:rsidP="003D74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 w:rsidRPr="003D74B9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3D74B9" w:rsidRPr="003D74B9">
        <w:rPr>
          <w:rFonts w:ascii="Times New Roman" w:hAnsi="Times New Roman" w:cs="Times New Roman"/>
          <w:sz w:val="20"/>
          <w:szCs w:val="20"/>
        </w:rPr>
        <w:t>мягкого инвентаря</w:t>
      </w:r>
    </w:p>
    <w:p w:rsidR="00FD2A30" w:rsidRPr="003D74B9" w:rsidRDefault="00FD2A30" w:rsidP="003D74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3D74B9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  <w:t xml:space="preserve">             «___»____________2020г.</w:t>
      </w:r>
    </w:p>
    <w:p w:rsidR="00FD2A30" w:rsidRPr="003D74B9" w:rsidRDefault="00FD2A30" w:rsidP="003D74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A30" w:rsidRPr="003D74B9" w:rsidRDefault="00FD2A30" w:rsidP="003D74B9">
      <w:pPr>
        <w:shd w:val="clear" w:color="auto" w:fill="FFFFFF"/>
        <w:tabs>
          <w:tab w:val="left" w:pos="4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3D74B9">
        <w:rPr>
          <w:rFonts w:ascii="Times New Roman" w:hAnsi="Times New Roman" w:cs="Times New Roman"/>
          <w:sz w:val="20"/>
          <w:szCs w:val="20"/>
        </w:rPr>
        <w:t>т</w:t>
      </w:r>
      <w:r w:rsidRPr="003D74B9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3D74B9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3D74B9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3D74B9">
        <w:rPr>
          <w:rFonts w:ascii="Times New Roman" w:hAnsi="Times New Roman" w:cs="Times New Roman"/>
          <w:sz w:val="20"/>
          <w:szCs w:val="20"/>
        </w:rPr>
        <w:t>т</w:t>
      </w:r>
      <w:r w:rsidRPr="003D74B9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Pr="003D74B9" w:rsidRDefault="00FD2A30" w:rsidP="003D74B9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Pr="003D74B9" w:rsidRDefault="00FD2A30" w:rsidP="003D74B9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3D74B9"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49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3D74B9"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08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3D74B9"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июн</w:t>
      </w:r>
      <w:r w:rsidR="00012F8A"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2020г., зафиксированных протоколом подведение итогов № ______ от «___» _________ 2020 г., заключили настоящий Гра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3D74B9" w:rsidRDefault="00012F8A" w:rsidP="003D74B9">
      <w:pPr>
        <w:tabs>
          <w:tab w:val="left" w:pos="3218"/>
        </w:tabs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ab/>
      </w: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3D74B9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3D74B9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3D74B9">
        <w:rPr>
          <w:rFonts w:ascii="Times New Roman" w:hAnsi="Times New Roman" w:cs="Times New Roman"/>
          <w:sz w:val="20"/>
          <w:szCs w:val="20"/>
        </w:rPr>
        <w:t>.</w:t>
      </w:r>
      <w:bookmarkEnd w:id="2"/>
      <w:r w:rsidRPr="003D74B9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1.2. Товаром в настоящем договоре </w:t>
      </w:r>
      <w:r w:rsidR="00012F8A" w:rsidRPr="003D74B9">
        <w:rPr>
          <w:rFonts w:ascii="Times New Roman" w:hAnsi="Times New Roman" w:cs="Times New Roman"/>
          <w:noProof/>
          <w:sz w:val="20"/>
          <w:szCs w:val="20"/>
        </w:rPr>
        <w:t xml:space="preserve">именуется </w:t>
      </w:r>
      <w:r w:rsidR="003D74B9" w:rsidRPr="003D74B9">
        <w:rPr>
          <w:rFonts w:ascii="Times New Roman" w:hAnsi="Times New Roman" w:cs="Times New Roman"/>
          <w:noProof/>
          <w:sz w:val="20"/>
          <w:szCs w:val="20"/>
        </w:rPr>
        <w:t>мягкий инвентарь</w:t>
      </w:r>
      <w:r w:rsidRPr="003D74B9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1</w:t>
      </w:r>
      <w:r w:rsidRPr="003D74B9">
        <w:rPr>
          <w:rFonts w:ascii="Times New Roman" w:hAnsi="Times New Roman" w:cs="Times New Roman"/>
          <w:noProof/>
          <w:sz w:val="20"/>
          <w:szCs w:val="20"/>
        </w:rPr>
        <w:t>.3.</w:t>
      </w:r>
      <w:r w:rsidRPr="003D74B9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поставку товар</w:t>
      </w:r>
      <w:r w:rsidR="006E4C65" w:rsidRPr="003D74B9">
        <w:rPr>
          <w:rFonts w:ascii="Times New Roman" w:hAnsi="Times New Roman" w:cs="Times New Roman"/>
          <w:sz w:val="20"/>
          <w:szCs w:val="20"/>
        </w:rPr>
        <w:t>а</w:t>
      </w:r>
      <w:r w:rsidRPr="003D74B9">
        <w:rPr>
          <w:rFonts w:ascii="Times New Roman" w:hAnsi="Times New Roman" w:cs="Times New Roman"/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3D74B9" w:rsidRPr="003D74B9">
        <w:rPr>
          <w:rFonts w:ascii="Times New Roman" w:hAnsi="Times New Roman" w:cs="Times New Roman"/>
          <w:b/>
          <w:noProof/>
          <w:sz w:val="20"/>
          <w:szCs w:val="20"/>
        </w:rPr>
        <w:t>27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012F8A" w:rsidRPr="003D74B9">
        <w:rPr>
          <w:rFonts w:ascii="Times New Roman" w:hAnsi="Times New Roman" w:cs="Times New Roman"/>
          <w:b/>
          <w:noProof/>
          <w:sz w:val="20"/>
          <w:szCs w:val="20"/>
        </w:rPr>
        <w:t xml:space="preserve">июля 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>2020 г.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2.2. 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2.3. Место поставки товара: 665709, Иркутская область, г. Братск, жилой район Энергетик, ул. Макаренко, д. 40, </w:t>
      </w:r>
      <w:r w:rsidRPr="003D74B9">
        <w:rPr>
          <w:rFonts w:ascii="Times New Roman" w:hAnsi="Times New Roman" w:cs="Times New Roman"/>
          <w:sz w:val="20"/>
          <w:szCs w:val="20"/>
        </w:rPr>
        <w:t>п</w:t>
      </w:r>
      <w:r w:rsidRPr="003D74B9">
        <w:rPr>
          <w:rFonts w:ascii="Times New Roman" w:hAnsi="Times New Roman" w:cs="Times New Roman"/>
          <w:sz w:val="20"/>
          <w:szCs w:val="20"/>
        </w:rPr>
        <w:t>о</w:t>
      </w:r>
      <w:r w:rsidRPr="003D74B9">
        <w:rPr>
          <w:rFonts w:ascii="Times New Roman" w:hAnsi="Times New Roman" w:cs="Times New Roman"/>
          <w:sz w:val="20"/>
          <w:szCs w:val="20"/>
        </w:rPr>
        <w:t xml:space="preserve">мещение </w:t>
      </w:r>
      <w:r w:rsidR="006E4C65" w:rsidRPr="003D74B9">
        <w:rPr>
          <w:rFonts w:ascii="Times New Roman" w:hAnsi="Times New Roman" w:cs="Times New Roman"/>
          <w:sz w:val="20"/>
          <w:szCs w:val="20"/>
        </w:rPr>
        <w:t>склада</w:t>
      </w:r>
      <w:r w:rsidRPr="003D74B9">
        <w:rPr>
          <w:rFonts w:ascii="Times New Roman" w:hAnsi="Times New Roman" w:cs="Times New Roman"/>
          <w:sz w:val="20"/>
          <w:szCs w:val="20"/>
        </w:rPr>
        <w:t xml:space="preserve"> ФГБОУ ВО «БрГУ».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2.4. Поставщик производит доставку и разгрузку товаров за свой счет.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2.6. Передачу товара Заказчику производит уполномоченный представитель Поставщика.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 (или универсального передаточного документа, далее УПД)  – 2 (два) экземпляра;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3D74B9" w:rsidRDefault="000E2C30" w:rsidP="003D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3D74B9" w:rsidRDefault="000E2C30" w:rsidP="003D74B9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3D74B9" w:rsidRDefault="000E2C30" w:rsidP="003D74B9">
      <w:pPr>
        <w:numPr>
          <w:ilvl w:val="0"/>
          <w:numId w:val="24"/>
        </w:numPr>
        <w:tabs>
          <w:tab w:val="clear" w:pos="1724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3D74B9" w:rsidRDefault="000E2C30" w:rsidP="003D74B9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3D74B9" w:rsidRDefault="000E2C30" w:rsidP="003D74B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3D74B9" w:rsidRDefault="000E2C30" w:rsidP="003D74B9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lastRenderedPageBreak/>
        <w:t>4.3. Покупатель оплачивает поставленные Поставщиком товары в течение 30 (тридцати) календарных дней с момента поставки товара.</w:t>
      </w:r>
    </w:p>
    <w:p w:rsidR="000E2C30" w:rsidRPr="003D74B9" w:rsidRDefault="000E2C30" w:rsidP="003D74B9">
      <w:pPr>
        <w:pStyle w:val="ConsPlusNormal"/>
        <w:spacing w:line="276" w:lineRule="auto"/>
        <w:ind w:firstLine="567"/>
        <w:rPr>
          <w:rFonts w:ascii="Times New Roman" w:hAnsi="Times New Roman" w:cs="Times New Roman"/>
          <w:noProof/>
        </w:rPr>
      </w:pPr>
      <w:r w:rsidRPr="003D74B9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Pr="003D74B9" w:rsidRDefault="000E2C30" w:rsidP="003D74B9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3D74B9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Pr="003D74B9" w:rsidRDefault="000E2C30" w:rsidP="003D74B9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3D74B9">
        <w:rPr>
          <w:rFonts w:ascii="Times New Roman" w:hAnsi="Times New Roman" w:cs="Times New Roman"/>
          <w:noProof/>
        </w:rPr>
        <w:t>товарной накладной (УПД) с подписями Сторон в оригинале.</w:t>
      </w:r>
    </w:p>
    <w:p w:rsidR="006E4C65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4.5. </w:t>
      </w:r>
      <w:r w:rsidRPr="003D74B9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3D74B9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 w:rsidRPr="003D74B9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4"/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color w:val="000000"/>
          <w:sz w:val="20"/>
          <w:szCs w:val="20"/>
        </w:rPr>
        <w:t xml:space="preserve">4.6. </w:t>
      </w:r>
      <w:r w:rsidRPr="003D74B9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7C35D6" w:rsidRPr="003D74B9" w:rsidRDefault="007C35D6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5. Качество товара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5.1. </w:t>
      </w:r>
      <w:r w:rsidRPr="003D74B9">
        <w:rPr>
          <w:rFonts w:ascii="Times New Roman" w:hAnsi="Times New Roman" w:cs="Times New Roman"/>
          <w:sz w:val="20"/>
          <w:szCs w:val="20"/>
        </w:rPr>
        <w:t>Товары должны быть новыми, ранее не использованными.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5.2. Технические характеристики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поставленного товара должны соответствовать требованиям, указанным в Приложении № 1 к настоящему договору.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5.3. П</w:t>
      </w:r>
      <w:r w:rsidRPr="003D74B9">
        <w:rPr>
          <w:rFonts w:ascii="Times New Roman" w:hAnsi="Times New Roman" w:cs="Times New Roman"/>
          <w:sz w:val="20"/>
          <w:szCs w:val="20"/>
        </w:rPr>
        <w:t>оставляемый товар, его комплектующие, должны быть новыми, ранее не использованными (не подвергавшим</w:t>
      </w:r>
      <w:r w:rsidRPr="003D74B9">
        <w:rPr>
          <w:rFonts w:ascii="Times New Roman" w:hAnsi="Times New Roman" w:cs="Times New Roman"/>
          <w:sz w:val="20"/>
          <w:szCs w:val="20"/>
        </w:rPr>
        <w:t>и</w:t>
      </w:r>
      <w:r w:rsidRPr="003D74B9">
        <w:rPr>
          <w:rFonts w:ascii="Times New Roman" w:hAnsi="Times New Roman" w:cs="Times New Roman"/>
          <w:sz w:val="20"/>
          <w:szCs w:val="20"/>
        </w:rPr>
        <w:t>ся ремонту и восстановлению), иметь сертификат (декларация) соответствия, санитарно-эпидемиологические заключ</w:t>
      </w:r>
      <w:r w:rsidRPr="003D74B9">
        <w:rPr>
          <w:rFonts w:ascii="Times New Roman" w:hAnsi="Times New Roman" w:cs="Times New Roman"/>
          <w:sz w:val="20"/>
          <w:szCs w:val="20"/>
        </w:rPr>
        <w:t>е</w:t>
      </w:r>
      <w:r w:rsidRPr="003D74B9">
        <w:rPr>
          <w:rFonts w:ascii="Times New Roman" w:hAnsi="Times New Roman" w:cs="Times New Roman"/>
          <w:sz w:val="20"/>
          <w:szCs w:val="20"/>
        </w:rPr>
        <w:t>ния.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5.4. Сертификаты (декларации) соответствия товара и санитарно-эпидемиологические заключения предоставляется Поставщиком вместе с товаром.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5.5. Гарантийный срок качества товара должен быть не менее срока, установленного производителем товара с моме</w:t>
      </w:r>
      <w:r w:rsidRPr="003D74B9">
        <w:rPr>
          <w:rFonts w:ascii="Times New Roman" w:hAnsi="Times New Roman" w:cs="Times New Roman"/>
          <w:sz w:val="20"/>
          <w:szCs w:val="20"/>
        </w:rPr>
        <w:t>н</w:t>
      </w:r>
      <w:r w:rsidRPr="003D74B9">
        <w:rPr>
          <w:rFonts w:ascii="Times New Roman" w:hAnsi="Times New Roman" w:cs="Times New Roman"/>
          <w:sz w:val="20"/>
          <w:szCs w:val="20"/>
        </w:rPr>
        <w:t>та приемки товара. Гарантийные обязательства должны распространяться на весь объем закупа</w:t>
      </w:r>
      <w:r w:rsidRPr="003D74B9">
        <w:rPr>
          <w:rFonts w:ascii="Times New Roman" w:hAnsi="Times New Roman" w:cs="Times New Roman"/>
          <w:sz w:val="20"/>
          <w:szCs w:val="20"/>
        </w:rPr>
        <w:t>е</w:t>
      </w:r>
      <w:r w:rsidRPr="003D74B9">
        <w:rPr>
          <w:rFonts w:ascii="Times New Roman" w:hAnsi="Times New Roman" w:cs="Times New Roman"/>
          <w:sz w:val="20"/>
          <w:szCs w:val="20"/>
        </w:rPr>
        <w:t>мого товара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5.6. </w:t>
      </w:r>
      <w:proofErr w:type="gramStart"/>
      <w:r w:rsidRPr="003D74B9">
        <w:rPr>
          <w:rFonts w:ascii="Times New Roman" w:hAnsi="Times New Roman" w:cs="Times New Roman"/>
          <w:sz w:val="20"/>
          <w:szCs w:val="20"/>
        </w:rPr>
        <w:t>В случае выявления дефектов товара в процессе его эксплуатации в период гарантийного срока, Поставщик об</w:t>
      </w:r>
      <w:r w:rsidRPr="003D74B9">
        <w:rPr>
          <w:rFonts w:ascii="Times New Roman" w:hAnsi="Times New Roman" w:cs="Times New Roman"/>
          <w:sz w:val="20"/>
          <w:szCs w:val="20"/>
        </w:rPr>
        <w:t>я</w:t>
      </w:r>
      <w:r w:rsidRPr="003D74B9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3D74B9">
        <w:rPr>
          <w:rFonts w:ascii="Times New Roman" w:hAnsi="Times New Roman" w:cs="Times New Roman"/>
          <w:sz w:val="20"/>
          <w:szCs w:val="20"/>
        </w:rPr>
        <w:t>е</w:t>
      </w:r>
      <w:r w:rsidRPr="003D74B9">
        <w:rPr>
          <w:rFonts w:ascii="Times New Roman" w:hAnsi="Times New Roman" w:cs="Times New Roman"/>
          <w:sz w:val="20"/>
          <w:szCs w:val="20"/>
        </w:rPr>
        <w:t>тензии.</w:t>
      </w:r>
      <w:proofErr w:type="gramEnd"/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3D74B9" w:rsidRDefault="000E2C30" w:rsidP="003D74B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6.1. Заказчик производит приемку товара в момент ее поставки в присутствии уполномоченного представителя П</w:t>
      </w:r>
      <w:r w:rsidRPr="003D74B9">
        <w:rPr>
          <w:rFonts w:ascii="Times New Roman" w:hAnsi="Times New Roman" w:cs="Times New Roman"/>
          <w:sz w:val="20"/>
          <w:szCs w:val="20"/>
        </w:rPr>
        <w:t>о</w:t>
      </w:r>
      <w:r w:rsidRPr="003D74B9">
        <w:rPr>
          <w:rFonts w:ascii="Times New Roman" w:hAnsi="Times New Roman" w:cs="Times New Roman"/>
          <w:sz w:val="20"/>
          <w:szCs w:val="20"/>
        </w:rPr>
        <w:t xml:space="preserve">ставщика. 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 w:rsidRPr="003D74B9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6.7. Поставщик обязан в течение </w:t>
      </w:r>
      <w:r w:rsidR="003D74B9" w:rsidRPr="003D74B9">
        <w:rPr>
          <w:rFonts w:ascii="Times New Roman" w:hAnsi="Times New Roman" w:cs="Times New Roman"/>
          <w:noProof/>
          <w:sz w:val="20"/>
          <w:szCs w:val="20"/>
        </w:rPr>
        <w:t>5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3D74B9" w:rsidRPr="003D74B9">
        <w:rPr>
          <w:rFonts w:ascii="Times New Roman" w:hAnsi="Times New Roman" w:cs="Times New Roman"/>
          <w:noProof/>
          <w:sz w:val="20"/>
          <w:szCs w:val="20"/>
        </w:rPr>
        <w:t>пяти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 w:rsidRPr="003D74B9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3D74B9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3D74B9" w:rsidRDefault="000E2C30" w:rsidP="003D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3D74B9" w:rsidRDefault="000E2C30" w:rsidP="003D74B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3D74B9" w:rsidRDefault="000E2C30" w:rsidP="003D74B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7.3. 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3D74B9" w:rsidRPr="003D74B9" w:rsidRDefault="003D74B9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p w:rsidR="003D74B9" w:rsidRPr="003D74B9" w:rsidRDefault="003D74B9" w:rsidP="003D74B9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3D74B9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3D74B9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3D74B9" w:rsidRPr="003D74B9" w:rsidRDefault="003D74B9" w:rsidP="003D74B9">
      <w:pPr>
        <w:pStyle w:val="ae"/>
        <w:tabs>
          <w:tab w:val="left" w:pos="1680"/>
        </w:tabs>
        <w:spacing w:after="0" w:line="276" w:lineRule="auto"/>
        <w:jc w:val="both"/>
        <w:outlineLvl w:val="9"/>
        <w:rPr>
          <w:rFonts w:ascii="Times New Roman" w:hAnsi="Times New Roman"/>
          <w:sz w:val="20"/>
        </w:rPr>
      </w:pPr>
    </w:p>
    <w:p w:rsidR="003D74B9" w:rsidRPr="003D74B9" w:rsidRDefault="003D74B9" w:rsidP="003D74B9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9</w:t>
      </w:r>
      <w:r w:rsidRPr="003D74B9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3D74B9">
        <w:rPr>
          <w:rFonts w:ascii="Times New Roman" w:eastAsia="Calibri" w:hAnsi="Times New Roman" w:cs="Times New Roman"/>
          <w:sz w:val="20"/>
          <w:szCs w:val="20"/>
        </w:rPr>
        <w:t>о</w:t>
      </w:r>
      <w:r w:rsidRPr="003D74B9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3D74B9">
        <w:rPr>
          <w:rFonts w:ascii="Times New Roman" w:eastAsia="Calibri" w:hAnsi="Times New Roman" w:cs="Times New Roman"/>
          <w:sz w:val="20"/>
          <w:szCs w:val="20"/>
        </w:rPr>
        <w:t>а</w:t>
      </w:r>
      <w:r w:rsidRPr="003D74B9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3D74B9">
        <w:rPr>
          <w:rFonts w:ascii="Times New Roman" w:eastAsia="Calibri" w:hAnsi="Times New Roman" w:cs="Times New Roman"/>
          <w:sz w:val="20"/>
          <w:szCs w:val="20"/>
        </w:rPr>
        <w:t>и</w:t>
      </w:r>
      <w:r w:rsidRPr="003D74B9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3D74B9">
        <w:rPr>
          <w:rFonts w:ascii="Times New Roman" w:eastAsia="Calibri" w:hAnsi="Times New Roman" w:cs="Times New Roman"/>
          <w:sz w:val="20"/>
          <w:szCs w:val="20"/>
        </w:rPr>
        <w:t>е</w:t>
      </w:r>
      <w:r w:rsidRPr="003D74B9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3D74B9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3D74B9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3D74B9">
        <w:rPr>
          <w:rFonts w:ascii="Times New Roman" w:eastAsia="Calibri" w:hAnsi="Times New Roman" w:cs="Times New Roman"/>
          <w:sz w:val="20"/>
          <w:szCs w:val="20"/>
        </w:rPr>
        <w:t>а</w:t>
      </w:r>
      <w:r w:rsidRPr="003D74B9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3D74B9">
        <w:rPr>
          <w:rFonts w:ascii="Times New Roman" w:eastAsia="Calibri" w:hAnsi="Times New Roman" w:cs="Times New Roman"/>
          <w:sz w:val="20"/>
          <w:szCs w:val="20"/>
        </w:rPr>
        <w:t>о</w:t>
      </w:r>
      <w:r w:rsidRPr="003D74B9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3D74B9">
        <w:rPr>
          <w:rFonts w:ascii="Times New Roman" w:eastAsia="Calibri" w:hAnsi="Times New Roman" w:cs="Times New Roman"/>
          <w:sz w:val="20"/>
          <w:szCs w:val="20"/>
        </w:rPr>
        <w:t>т</w:t>
      </w:r>
      <w:r w:rsidRPr="003D74B9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3D74B9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3D74B9">
        <w:rPr>
          <w:rFonts w:ascii="Times New Roman" w:eastAsia="Calibri" w:hAnsi="Times New Roman" w:cs="Times New Roman"/>
          <w:sz w:val="20"/>
          <w:szCs w:val="20"/>
        </w:rPr>
        <w:t>о</w:t>
      </w:r>
      <w:r w:rsidRPr="003D74B9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3D74B9">
        <w:rPr>
          <w:rFonts w:ascii="Times New Roman" w:eastAsia="Calibri" w:hAnsi="Times New Roman" w:cs="Times New Roman"/>
          <w:sz w:val="20"/>
          <w:szCs w:val="20"/>
        </w:rPr>
        <w:t>е</w:t>
      </w:r>
      <w:r w:rsidRPr="003D74B9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3D74B9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</w:t>
      </w:r>
      <w:r w:rsidRPr="003D74B9">
        <w:rPr>
          <w:rFonts w:ascii="Times New Roman" w:eastAsia="Calibri" w:hAnsi="Times New Roman" w:cs="Times New Roman"/>
          <w:sz w:val="20"/>
          <w:szCs w:val="20"/>
        </w:rPr>
        <w:lastRenderedPageBreak/>
        <w:t>оформленных на бумажных носителях.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3D74B9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3D74B9">
        <w:rPr>
          <w:rFonts w:ascii="Times New Roman" w:eastAsia="Calibri" w:hAnsi="Times New Roman" w:cs="Times New Roman"/>
          <w:sz w:val="20"/>
          <w:szCs w:val="20"/>
        </w:rPr>
        <w:t>н</w:t>
      </w:r>
      <w:r w:rsidRPr="003D74B9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3D74B9">
        <w:rPr>
          <w:rFonts w:ascii="Times New Roman" w:eastAsia="Calibri" w:hAnsi="Times New Roman" w:cs="Times New Roman"/>
          <w:sz w:val="20"/>
          <w:szCs w:val="20"/>
        </w:rPr>
        <w:t>е</w:t>
      </w:r>
      <w:r w:rsidRPr="003D74B9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3D74B9" w:rsidRPr="003D74B9" w:rsidRDefault="003D74B9" w:rsidP="003D74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4B9" w:rsidRPr="003D74B9" w:rsidRDefault="003D74B9" w:rsidP="003D74B9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11.1. Настоящий договор вступает в силу с момента его подписания и действует по «31» августа 2020 г.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3D74B9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11.4. Следующие приложения являются неотъемлемой частью настоящего договора:</w:t>
      </w:r>
    </w:p>
    <w:p w:rsidR="003D74B9" w:rsidRPr="003D74B9" w:rsidRDefault="003D74B9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11.5.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3D74B9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D74B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3D74B9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Pr="003D74B9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C05D74">
        <w:rPr>
          <w:rFonts w:ascii="Times New Roman" w:hAnsi="Times New Roman" w:cs="Times New Roman"/>
          <w:spacing w:val="6"/>
          <w:sz w:val="20"/>
          <w:szCs w:val="20"/>
        </w:rPr>
        <w:t>1</w:t>
      </w:r>
      <w:r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 w:rsidR="00C05D74"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Тел./факс: +7 (3953) 325410</w:t>
            </w:r>
          </w:p>
          <w:p w:rsidR="00012F8A" w:rsidRDefault="00FD2A30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3D7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Татьяна Николаевна</w:t>
            </w:r>
            <w:r w:rsidR="00012F8A"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12F8A" w:rsidRDefault="003D74B9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тел.: +7 (3953) 325-338</w:t>
            </w:r>
            <w:r w:rsidR="00012F8A"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D74B9" w:rsidRPr="003D74B9" w:rsidRDefault="003D74B9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2E592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axp@brstu.ru</w:t>
              </w:r>
            </w:hyperlink>
          </w:p>
          <w:p w:rsidR="00FD2A30" w:rsidRPr="003D74B9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3D74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3D74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380501001</w:t>
            </w:r>
          </w:p>
          <w:p w:rsidR="00FD2A30" w:rsidRPr="003D74B9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042520001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ИРКУТСК Г.ИРКУТСК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40501810000002000001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74B9" w:rsidRPr="00FD2A30" w:rsidRDefault="003D74B9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  <w:bookmarkStart w:id="5" w:name="_GoBack"/>
            <w:bookmarkEnd w:id="5"/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«___»____________2020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«___»____________2020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8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4D" w:rsidRDefault="00EE4C4D" w:rsidP="003D59F3">
      <w:pPr>
        <w:spacing w:after="0" w:line="240" w:lineRule="auto"/>
      </w:pPr>
      <w:r>
        <w:separator/>
      </w:r>
    </w:p>
  </w:endnote>
  <w:endnote w:type="continuationSeparator" w:id="0">
    <w:p w:rsidR="00EE4C4D" w:rsidRDefault="00EE4C4D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DB1F30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3D74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4D" w:rsidRDefault="00EE4C4D" w:rsidP="003D59F3">
      <w:pPr>
        <w:spacing w:after="0" w:line="240" w:lineRule="auto"/>
      </w:pPr>
      <w:r>
        <w:separator/>
      </w:r>
    </w:p>
  </w:footnote>
  <w:footnote w:type="continuationSeparator" w:id="0">
    <w:p w:rsidR="00EE4C4D" w:rsidRDefault="00EE4C4D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2F8A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25A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1828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4B9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5D6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1F30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4C4D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6C7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3D74B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D74B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48</cp:revision>
  <cp:lastPrinted>2019-04-03T03:40:00Z</cp:lastPrinted>
  <dcterms:created xsi:type="dcterms:W3CDTF">2014-10-02T06:08:00Z</dcterms:created>
  <dcterms:modified xsi:type="dcterms:W3CDTF">2020-06-08T08:34:00Z</dcterms:modified>
</cp:coreProperties>
</file>